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33679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33679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关于修缮公费师范生院走廊吊顶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FA3C4A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663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D52DE6" w:rsidRPr="00D52DE6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336799" w:rsidRPr="00336799">
        <w:rPr>
          <w:rFonts w:hint="eastAsia"/>
          <w:color w:val="333333"/>
          <w:sz w:val="27"/>
          <w:szCs w:val="27"/>
          <w:shd w:val="clear" w:color="auto" w:fill="FFFFFF"/>
        </w:rPr>
        <w:t>公费师范生院走廊过道吊顶石灰大面积脱落，考虑到该过道为学生进出惟义楼上下课的关键通道，需要修复刮瓷处理。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FA3C4A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3C4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04" w:rsidRDefault="007F2204" w:rsidP="00FE732D">
      <w:r>
        <w:separator/>
      </w:r>
    </w:p>
  </w:endnote>
  <w:endnote w:type="continuationSeparator" w:id="0">
    <w:p w:rsidR="007F2204" w:rsidRDefault="007F220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04" w:rsidRDefault="007F2204" w:rsidP="00FE732D">
      <w:r>
        <w:separator/>
      </w:r>
    </w:p>
  </w:footnote>
  <w:footnote w:type="continuationSeparator" w:id="0">
    <w:p w:rsidR="007F2204" w:rsidRDefault="007F220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36799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41BB3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204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1ED6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52DE6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3C4A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1749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2024-03-15T08:12:00Z</dcterms:created>
  <dcterms:modified xsi:type="dcterms:W3CDTF">2024-03-15T08:12:00Z</dcterms:modified>
</cp:coreProperties>
</file>